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5939" w14:textId="77777777" w:rsidR="00311F93" w:rsidRDefault="00C262C8">
      <w:pPr>
        <w:spacing w:after="166" w:line="259" w:lineRule="auto"/>
        <w:ind w:left="9"/>
      </w:pPr>
      <w:r>
        <w:rPr>
          <w:b/>
        </w:rPr>
        <w:t xml:space="preserve">NOTES OF JUSTICE AND PEACE MEETING BY ZOOM    </w:t>
      </w:r>
      <w:r>
        <w:t xml:space="preserve">  </w:t>
      </w:r>
    </w:p>
    <w:p w14:paraId="31F4DB6A" w14:textId="54C24CDC" w:rsidR="00311F93" w:rsidRDefault="00E13F6D">
      <w:pPr>
        <w:spacing w:after="166" w:line="259" w:lineRule="auto"/>
        <w:ind w:left="9"/>
      </w:pPr>
      <w:r>
        <w:rPr>
          <w:b/>
        </w:rPr>
        <w:t xml:space="preserve">On Monday </w:t>
      </w:r>
      <w:r w:rsidR="00451088">
        <w:rPr>
          <w:b/>
        </w:rPr>
        <w:t>21</w:t>
      </w:r>
      <w:r w:rsidR="00451088" w:rsidRPr="00451088">
        <w:rPr>
          <w:b/>
          <w:vertAlign w:val="superscript"/>
        </w:rPr>
        <w:t>st</w:t>
      </w:r>
      <w:r w:rsidR="002C0D8A">
        <w:rPr>
          <w:b/>
        </w:rPr>
        <w:t xml:space="preserve"> </w:t>
      </w:r>
      <w:proofErr w:type="gramStart"/>
      <w:r w:rsidR="002C0D8A">
        <w:rPr>
          <w:b/>
        </w:rPr>
        <w:t xml:space="preserve">March </w:t>
      </w:r>
      <w:r w:rsidR="00451088">
        <w:rPr>
          <w:b/>
        </w:rPr>
        <w:t xml:space="preserve"> 2022</w:t>
      </w:r>
      <w:proofErr w:type="gramEnd"/>
      <w:r w:rsidR="00451088">
        <w:rPr>
          <w:b/>
        </w:rPr>
        <w:t xml:space="preserve"> </w:t>
      </w:r>
    </w:p>
    <w:p w14:paraId="19924714" w14:textId="77777777" w:rsidR="00311F93" w:rsidRDefault="00451088">
      <w:pPr>
        <w:pStyle w:val="Heading1"/>
        <w:ind w:left="9"/>
      </w:pPr>
      <w:r>
        <w:t>Meeting 162</w:t>
      </w:r>
    </w:p>
    <w:p w14:paraId="1BBD8E61" w14:textId="538D12DC" w:rsidR="00E13F6D" w:rsidRDefault="00C262C8" w:rsidP="00721D3C">
      <w:pPr>
        <w:ind w:left="14"/>
      </w:pPr>
      <w:r>
        <w:rPr>
          <w:b/>
        </w:rPr>
        <w:t>Present:</w:t>
      </w:r>
      <w:r w:rsidR="005F24F2">
        <w:t xml:space="preserve">   </w:t>
      </w:r>
      <w:r w:rsidR="00E13F6D">
        <w:t xml:space="preserve"> </w:t>
      </w:r>
      <w:r w:rsidR="00451088">
        <w:t>Brian and Janice Austin,</w:t>
      </w:r>
      <w:r w:rsidR="00707E63">
        <w:t xml:space="preserve"> Jonathan Holden, Lynda </w:t>
      </w:r>
      <w:proofErr w:type="gramStart"/>
      <w:r w:rsidR="00707E63">
        <w:t xml:space="preserve">Gould </w:t>
      </w:r>
      <w:r w:rsidR="002C0D8A">
        <w:t>,</w:t>
      </w:r>
      <w:proofErr w:type="gramEnd"/>
      <w:r w:rsidR="002C0D8A">
        <w:t xml:space="preserve"> Jenny Armstrong, Anna </w:t>
      </w:r>
      <w:proofErr w:type="spellStart"/>
      <w:r w:rsidR="002C0D8A">
        <w:t>Tye</w:t>
      </w:r>
      <w:proofErr w:type="spellEnd"/>
    </w:p>
    <w:p w14:paraId="520BD6FC" w14:textId="5814E013" w:rsidR="005E243C" w:rsidRPr="00E13F6D" w:rsidRDefault="005E243C" w:rsidP="00721D3C">
      <w:pPr>
        <w:ind w:left="14"/>
      </w:pPr>
      <w:r>
        <w:rPr>
          <w:b/>
        </w:rPr>
        <w:t>Apologies:</w:t>
      </w:r>
      <w:r w:rsidR="002C0D8A">
        <w:t xml:space="preserve">   Anne Elson, Diana O’Reilly </w:t>
      </w:r>
    </w:p>
    <w:p w14:paraId="2B4360C8" w14:textId="5A30EDE0" w:rsidR="00311F93" w:rsidRDefault="005F24F2">
      <w:pPr>
        <w:ind w:left="14"/>
      </w:pPr>
      <w:r>
        <w:t xml:space="preserve">Jenny </w:t>
      </w:r>
      <w:r w:rsidR="002C0D8A">
        <w:t>hosted this 17</w:t>
      </w:r>
      <w:r w:rsidR="00E13F6D" w:rsidRPr="00E13F6D">
        <w:rPr>
          <w:vertAlign w:val="superscript"/>
        </w:rPr>
        <w:t>th</w:t>
      </w:r>
      <w:r w:rsidR="00E13F6D">
        <w:t xml:space="preserve"> </w:t>
      </w:r>
      <w:r w:rsidR="00C262C8">
        <w:t>Zoom meet</w:t>
      </w:r>
      <w:r w:rsidR="002C0D8A">
        <w:t>ing.  The last meeting was on</w:t>
      </w:r>
      <w:r w:rsidR="00654F3D">
        <w:t xml:space="preserve"> </w:t>
      </w:r>
      <w:r w:rsidR="002C0D8A">
        <w:t>21</w:t>
      </w:r>
      <w:proofErr w:type="gramStart"/>
      <w:r w:rsidR="002C0D8A">
        <w:t xml:space="preserve">st </w:t>
      </w:r>
      <w:r w:rsidR="002C0D8A">
        <w:rPr>
          <w:vertAlign w:val="superscript"/>
        </w:rPr>
        <w:t xml:space="preserve"> </w:t>
      </w:r>
      <w:r w:rsidR="002C0D8A">
        <w:t>February</w:t>
      </w:r>
      <w:proofErr w:type="gramEnd"/>
      <w:r w:rsidR="002C0D8A">
        <w:t xml:space="preserve"> </w:t>
      </w:r>
      <w:r w:rsidR="00451088">
        <w:t xml:space="preserve"> 2022 </w:t>
      </w:r>
    </w:p>
    <w:p w14:paraId="52E4AD53" w14:textId="222280D8" w:rsidR="00543DE8" w:rsidRDefault="00543DE8">
      <w:pPr>
        <w:ind w:left="14"/>
      </w:pPr>
      <w:r>
        <w:t>The minutes fr</w:t>
      </w:r>
      <w:r w:rsidR="00451088">
        <w:t>om the</w:t>
      </w:r>
      <w:r w:rsidR="002C0D8A">
        <w:t xml:space="preserve"> 21</w:t>
      </w:r>
      <w:r w:rsidR="002C0D8A" w:rsidRPr="002C0D8A">
        <w:rPr>
          <w:vertAlign w:val="superscript"/>
        </w:rPr>
        <w:t>st</w:t>
      </w:r>
      <w:r w:rsidR="002C0D8A">
        <w:t xml:space="preserve"> February </w:t>
      </w:r>
      <w:r>
        <w:t xml:space="preserve">were taken as correct. </w:t>
      </w:r>
    </w:p>
    <w:p w14:paraId="29DA2CBC" w14:textId="445B8764" w:rsidR="00451088" w:rsidRDefault="00451088" w:rsidP="00451088">
      <w:pPr>
        <w:ind w:left="14"/>
      </w:pPr>
      <w:r>
        <w:t xml:space="preserve">Jenny welcomed everyone to the meeting </w:t>
      </w:r>
      <w:r w:rsidR="002C0D8A">
        <w:t>and we read the Gospel for the 4</w:t>
      </w:r>
      <w:r w:rsidR="002C0D8A" w:rsidRPr="002C0D8A">
        <w:rPr>
          <w:vertAlign w:val="superscript"/>
        </w:rPr>
        <w:t>th</w:t>
      </w:r>
      <w:r w:rsidR="002C0D8A">
        <w:t xml:space="preserve"> Sunday in </w:t>
      </w:r>
      <w:proofErr w:type="gramStart"/>
      <w:r w:rsidR="002C0D8A">
        <w:t xml:space="preserve">Lent </w:t>
      </w:r>
      <w:r>
        <w:t>,</w:t>
      </w:r>
      <w:proofErr w:type="gramEnd"/>
      <w:r>
        <w:t xml:space="preserve"> L</w:t>
      </w:r>
      <w:r w:rsidR="002C0D8A">
        <w:t xml:space="preserve">uke 15 1-3, 11-32 </w:t>
      </w:r>
    </w:p>
    <w:p w14:paraId="31F2EB22" w14:textId="77777777" w:rsidR="00543DE8" w:rsidRDefault="00543DE8">
      <w:pPr>
        <w:ind w:left="14"/>
        <w:rPr>
          <w:b/>
        </w:rPr>
      </w:pPr>
      <w:r w:rsidRPr="00543DE8">
        <w:rPr>
          <w:b/>
        </w:rPr>
        <w:t xml:space="preserve">Matters arising </w:t>
      </w:r>
    </w:p>
    <w:p w14:paraId="0665D6AE" w14:textId="277CB5DC" w:rsidR="002C0D8A" w:rsidRDefault="002C0D8A">
      <w:pPr>
        <w:ind w:left="14"/>
        <w:rPr>
          <w:b/>
        </w:rPr>
      </w:pPr>
      <w:r w:rsidRPr="002C0D8A">
        <w:t>The Hunger Lunch for</w:t>
      </w:r>
      <w:r w:rsidRPr="002C0D8A">
        <w:rPr>
          <w:b/>
        </w:rPr>
        <w:t xml:space="preserve"> CAFOD</w:t>
      </w:r>
      <w:r w:rsidRPr="002C0D8A">
        <w:t xml:space="preserve"> was held on the 11</w:t>
      </w:r>
      <w:r w:rsidRPr="002C0D8A">
        <w:rPr>
          <w:vertAlign w:val="superscript"/>
        </w:rPr>
        <w:t>th</w:t>
      </w:r>
      <w:r w:rsidRPr="002C0D8A">
        <w:t xml:space="preserve"> March, and run by Ann Alison.  She was thanked for this</w:t>
      </w:r>
      <w:r>
        <w:t>,</w:t>
      </w:r>
      <w:r w:rsidRPr="002C0D8A">
        <w:t xml:space="preserve"> which was a nice occasion</w:t>
      </w:r>
      <w:r>
        <w:t>,</w:t>
      </w:r>
      <w:r w:rsidRPr="002C0D8A">
        <w:t xml:space="preserve"> and raised over £200 as well as highlighting the work of CAFOD and the need worldwide. The CAFOD family fast day collection was held the weekend of the 12</w:t>
      </w:r>
      <w:r w:rsidRPr="002C0D8A">
        <w:rPr>
          <w:vertAlign w:val="superscript"/>
        </w:rPr>
        <w:t>th</w:t>
      </w:r>
      <w:r w:rsidRPr="002C0D8A">
        <w:t>/13</w:t>
      </w:r>
      <w:r w:rsidRPr="002C0D8A">
        <w:rPr>
          <w:vertAlign w:val="superscript"/>
        </w:rPr>
        <w:t>th</w:t>
      </w:r>
      <w:r w:rsidRPr="002C0D8A">
        <w:t xml:space="preserve"> March but it is not known how much was raised at the time</w:t>
      </w:r>
      <w:r>
        <w:rPr>
          <w:b/>
        </w:rPr>
        <w:t>.</w:t>
      </w:r>
    </w:p>
    <w:p w14:paraId="76597B61" w14:textId="01CE8513" w:rsidR="002C0D8A" w:rsidRDefault="002C0D8A">
      <w:pPr>
        <w:ind w:left="14"/>
      </w:pPr>
      <w:r w:rsidRPr="002C0D8A">
        <w:rPr>
          <w:b/>
        </w:rPr>
        <w:t xml:space="preserve">The Justice and </w:t>
      </w:r>
      <w:proofErr w:type="gramStart"/>
      <w:r w:rsidRPr="002C0D8A">
        <w:rPr>
          <w:b/>
        </w:rPr>
        <w:t>Peace  stations</w:t>
      </w:r>
      <w:proofErr w:type="gramEnd"/>
      <w:r w:rsidRPr="002C0D8A">
        <w:rPr>
          <w:b/>
        </w:rPr>
        <w:t xml:space="preserve"> of the cross</w:t>
      </w:r>
      <w:r w:rsidRPr="002C0D8A">
        <w:t xml:space="preserve"> have been held in the Hall for the 3 Mondays of Lent so far and work very well – with attendance of around 12 people, It was felt that they work well in this format with people being able </w:t>
      </w:r>
      <w:r w:rsidR="00654F3D">
        <w:t>to concentrate on the issues. It</w:t>
      </w:r>
      <w:r w:rsidRPr="002C0D8A">
        <w:t xml:space="preserve"> was commented that they felt more spiritual. Thanks to Brian for the technology and Jonathan and Diana for their part in the production.  They will be held for the rest of Lent. </w:t>
      </w:r>
    </w:p>
    <w:p w14:paraId="6F21A21B" w14:textId="22D49EEF" w:rsidR="00447EA2" w:rsidRPr="00447EA2" w:rsidRDefault="00447EA2">
      <w:pPr>
        <w:ind w:left="14"/>
      </w:pPr>
      <w:r w:rsidRPr="00447EA2">
        <w:t xml:space="preserve">It is not known yet whether Angela at Hampton on the Hill has used the stations there. </w:t>
      </w:r>
    </w:p>
    <w:p w14:paraId="1C881817" w14:textId="56EDB288" w:rsidR="00086EAC" w:rsidRDefault="008B5E8E">
      <w:pPr>
        <w:pStyle w:val="Heading1"/>
        <w:ind w:left="9"/>
      </w:pPr>
      <w:r>
        <w:t xml:space="preserve">Rosary Intention for March </w:t>
      </w:r>
    </w:p>
    <w:p w14:paraId="2C10E7E0" w14:textId="5863B282" w:rsidR="00795BEC" w:rsidRPr="00795BEC" w:rsidRDefault="00795BEC" w:rsidP="00795BEC">
      <w:r>
        <w:t>The situat</w:t>
      </w:r>
      <w:r w:rsidR="00447EA2">
        <w:t xml:space="preserve">ion in </w:t>
      </w:r>
      <w:proofErr w:type="gramStart"/>
      <w:r w:rsidR="00447EA2">
        <w:t>Ukraine ,</w:t>
      </w:r>
      <w:proofErr w:type="gramEnd"/>
      <w:r w:rsidR="00447EA2">
        <w:t xml:space="preserve"> which has worsened immeasurably since our last meeting was felt to be the overriding need for prayer. </w:t>
      </w:r>
    </w:p>
    <w:p w14:paraId="1F9C34B9" w14:textId="4DC73AA5" w:rsidR="00795BEC" w:rsidRDefault="00795BEC" w:rsidP="00795BEC">
      <w:pPr>
        <w:pStyle w:val="PlainText"/>
        <w:rPr>
          <w:b/>
        </w:rPr>
      </w:pPr>
      <w:r w:rsidRPr="00795BEC">
        <w:rPr>
          <w:b/>
        </w:rPr>
        <w:t>‘We pray for a peaceful resolution of conflict</w:t>
      </w:r>
      <w:r w:rsidR="00447EA2">
        <w:rPr>
          <w:b/>
        </w:rPr>
        <w:t xml:space="preserve"> in Ukraine and that refugees and those made homeless by the war are given safety and security.’ </w:t>
      </w:r>
    </w:p>
    <w:p w14:paraId="469F6776" w14:textId="77777777" w:rsidR="00444678" w:rsidRDefault="00444678" w:rsidP="00444678">
      <w:pPr>
        <w:ind w:left="0" w:firstLine="0"/>
      </w:pPr>
    </w:p>
    <w:p w14:paraId="6C50F3EE" w14:textId="77777777" w:rsidR="00D81C73" w:rsidRDefault="00D81C73" w:rsidP="00444678">
      <w:pPr>
        <w:ind w:left="0" w:firstLine="0"/>
      </w:pPr>
    </w:p>
    <w:p w14:paraId="532A58A7" w14:textId="77777777" w:rsidR="002B71B5" w:rsidRPr="00543DE8" w:rsidRDefault="002B71B5" w:rsidP="00444678">
      <w:pPr>
        <w:pStyle w:val="PlainText"/>
      </w:pPr>
    </w:p>
    <w:p w14:paraId="1A97D477" w14:textId="77777777" w:rsidR="00FE2E18" w:rsidRDefault="00C262C8" w:rsidP="00FE2E18">
      <w:pPr>
        <w:pStyle w:val="Heading1"/>
        <w:ind w:left="0" w:firstLine="0"/>
      </w:pPr>
      <w:r>
        <w:t xml:space="preserve">Saturday Friendship Group at the Way Ahead Project </w:t>
      </w:r>
    </w:p>
    <w:p w14:paraId="51E1F11E" w14:textId="7FED408E" w:rsidR="00447EA2" w:rsidRDefault="00447EA2" w:rsidP="00447EA2">
      <w:r>
        <w:t xml:space="preserve">Janice, Brian and Jenny had a meeting with Julia Fan, who is willing to take on the convener role, when Janice and Brian leave for Bristol.   The plan is for the role to be divided up and tasks undertaken by some of the volunteers, with Julia co-ordinating. (Finance, volunteers, publicity, Town Council grant)  This will hopefully happen soon, when Julia is more available.   </w:t>
      </w:r>
    </w:p>
    <w:p w14:paraId="0B8AD91A" w14:textId="0EA35BAC" w:rsidR="00447EA2" w:rsidRDefault="00447EA2" w:rsidP="00447EA2">
      <w:r>
        <w:t xml:space="preserve">The SFG appeal at the 3 Churches was undertaken at the beginning of March and there are 5 new potential volunteers, one of which, Jim Murphy, has started.    </w:t>
      </w:r>
    </w:p>
    <w:p w14:paraId="780FBBC5" w14:textId="6431FED7" w:rsidR="00447EA2" w:rsidRPr="00447EA2" w:rsidRDefault="00447EA2" w:rsidP="00447EA2">
      <w:r>
        <w:t>Also several standing order forms were taken, which will help the monthly income levels.</w:t>
      </w:r>
    </w:p>
    <w:p w14:paraId="55571B30" w14:textId="77777777" w:rsidR="00311F93" w:rsidRDefault="00C262C8">
      <w:pPr>
        <w:pStyle w:val="Heading1"/>
        <w:ind w:left="9"/>
      </w:pPr>
      <w:r>
        <w:lastRenderedPageBreak/>
        <w:t xml:space="preserve">Live Simply  </w:t>
      </w:r>
    </w:p>
    <w:p w14:paraId="09BAF0E9" w14:textId="790A8D44" w:rsidR="00FF30D0" w:rsidRDefault="002B71B5" w:rsidP="002B71B5">
      <w:r>
        <w:t>The Recycling Box for good cau</w:t>
      </w:r>
      <w:r w:rsidR="00447EA2">
        <w:t>ses is at St Josephs at present, Jean Feely is watching to see when it fills up.   There will be a LS meeting on Friday 1</w:t>
      </w:r>
      <w:r w:rsidR="00447EA2" w:rsidRPr="00447EA2">
        <w:rPr>
          <w:vertAlign w:val="superscript"/>
        </w:rPr>
        <w:t>st</w:t>
      </w:r>
      <w:r w:rsidR="00447EA2">
        <w:t xml:space="preserve"> April at 1pm. On Zoom.  </w:t>
      </w:r>
    </w:p>
    <w:p w14:paraId="63B8C068" w14:textId="77777777" w:rsidR="00812A67" w:rsidRDefault="00812A67" w:rsidP="00514D4D">
      <w:pPr>
        <w:rPr>
          <w:b/>
        </w:rPr>
      </w:pPr>
      <w:r w:rsidRPr="00812A67">
        <w:rPr>
          <w:b/>
        </w:rPr>
        <w:t>Fair Trade</w:t>
      </w:r>
    </w:p>
    <w:p w14:paraId="0B068BEB" w14:textId="6A7B6DD9" w:rsidR="00087973" w:rsidRPr="00087973" w:rsidRDefault="00087973" w:rsidP="00514D4D">
      <w:r w:rsidRPr="00087973">
        <w:t xml:space="preserve">During Fair Trade Fortnight Jenny held a stall </w:t>
      </w:r>
      <w:r w:rsidR="00654F3D">
        <w:t>at St Peter’s and Our Lady’s. In</w:t>
      </w:r>
      <w:r w:rsidRPr="00087973">
        <w:t xml:space="preserve"> total £150 was taken and it was well received that the stall had returned after 2 years. </w:t>
      </w:r>
    </w:p>
    <w:p w14:paraId="25D1251A" w14:textId="77777777" w:rsidR="00B81E80" w:rsidRDefault="002B71B5" w:rsidP="00B81E80">
      <w:pPr>
        <w:rPr>
          <w:b/>
        </w:rPr>
      </w:pPr>
      <w:r w:rsidRPr="002B71B5">
        <w:rPr>
          <w:b/>
        </w:rPr>
        <w:t xml:space="preserve">ACAT Card Campaign </w:t>
      </w:r>
    </w:p>
    <w:p w14:paraId="39703B60" w14:textId="3D70AFF2" w:rsidR="00087973" w:rsidRPr="00087973" w:rsidRDefault="00087973" w:rsidP="00B81E80">
      <w:r w:rsidRPr="00087973">
        <w:t xml:space="preserve">Diana has extracted 3 cases from the ACAT list which it is suggested we concentrate on.  One of these is a Christian and can receive Christian message but the other 2 are not so it was felt to be safer to concentrate on sending a non-religious message (content to be decided)  </w:t>
      </w:r>
    </w:p>
    <w:p w14:paraId="45B630B4" w14:textId="6B234DA1" w:rsidR="00087973" w:rsidRDefault="00087973" w:rsidP="00B81E80">
      <w:r w:rsidRPr="00087973">
        <w:t xml:space="preserve">We agreed that the easiest option regarding the logistics of this was to have pre-printed cards with messages. People can choose which person </w:t>
      </w:r>
      <w:r>
        <w:t xml:space="preserve">for whom </w:t>
      </w:r>
      <w:r w:rsidRPr="00087973">
        <w:t>they take a card and sign</w:t>
      </w:r>
      <w:r>
        <w:t>.  Brian suggests giving the participants a brief account of the person they choose on a small sheet to take away.  Donations of £2 should be suggested to cover costs.   The weekends of 30thApril/1</w:t>
      </w:r>
      <w:r w:rsidRPr="00087973">
        <w:rPr>
          <w:vertAlign w:val="superscript"/>
        </w:rPr>
        <w:t>st</w:t>
      </w:r>
      <w:r>
        <w:t xml:space="preserve"> May and 7</w:t>
      </w:r>
      <w:r w:rsidRPr="00087973">
        <w:rPr>
          <w:vertAlign w:val="superscript"/>
        </w:rPr>
        <w:t>th</w:t>
      </w:r>
      <w:r>
        <w:t>/8</w:t>
      </w:r>
      <w:r w:rsidRPr="00087973">
        <w:rPr>
          <w:vertAlign w:val="superscript"/>
        </w:rPr>
        <w:t>th</w:t>
      </w:r>
      <w:r>
        <w:t xml:space="preserve"> May will probably be the dates to use because of the difficulty of covering 3 churches.  Diana was looking to source cards. </w:t>
      </w:r>
    </w:p>
    <w:p w14:paraId="461F64F4" w14:textId="69D09C91" w:rsidR="00087973" w:rsidRPr="00087973" w:rsidRDefault="00087973" w:rsidP="00B81E80">
      <w:r>
        <w:t xml:space="preserve">Jenny will talk to Diana when she returns to firm up the details. Meanwhile Brian has offered to put something into Extra for </w:t>
      </w:r>
      <w:proofErr w:type="gramStart"/>
      <w:r>
        <w:t>April .</w:t>
      </w:r>
      <w:proofErr w:type="gramEnd"/>
      <w:r>
        <w:t xml:space="preserve">   Jenny to email the cases to him.  </w:t>
      </w:r>
    </w:p>
    <w:p w14:paraId="5CC619C5" w14:textId="77777777" w:rsidR="0048063E" w:rsidRDefault="0048063E" w:rsidP="0048063E">
      <w:pPr>
        <w:ind w:left="0" w:firstLine="0"/>
        <w:rPr>
          <w:b/>
        </w:rPr>
      </w:pPr>
      <w:r w:rsidRPr="0048063E">
        <w:rPr>
          <w:b/>
        </w:rPr>
        <w:t>AOB</w:t>
      </w:r>
    </w:p>
    <w:p w14:paraId="04CFD1FB" w14:textId="599515B3" w:rsidR="00D81C73" w:rsidRDefault="00087973" w:rsidP="0048063E">
      <w:pPr>
        <w:ind w:left="0" w:firstLine="0"/>
      </w:pPr>
      <w:r>
        <w:t xml:space="preserve">We have no further news on ‘Circle of Friends’ but understand that they are waiting for the Home Office.   Liz Mottram is looking at a similar scheme in Leamington. </w:t>
      </w:r>
    </w:p>
    <w:p w14:paraId="318D6FEF" w14:textId="295CA2E6" w:rsidR="00087973" w:rsidRDefault="00087973" w:rsidP="0048063E">
      <w:pPr>
        <w:ind w:left="0" w:firstLine="0"/>
      </w:pPr>
      <w:r>
        <w:t xml:space="preserve">Brian </w:t>
      </w:r>
      <w:r w:rsidR="001701E7">
        <w:t xml:space="preserve">raise the fact that as he is the keeper of the ‘Google groups and Google drive information and literature, other people need to take ownership when he leaves the parish.  Jenny, Lynda and Jonathan plan to have a meeting with Brian in the near future to work out the practicalities.  </w:t>
      </w:r>
      <w:r w:rsidR="00654F3D">
        <w:t xml:space="preserve">The meeting expressed their sadness that Janice and Brian were to leave us but Brian pointed out that he could help remotely regarding the technology, which is one positive factor.  </w:t>
      </w:r>
    </w:p>
    <w:p w14:paraId="33B736FE" w14:textId="24537A74" w:rsidR="00D81C73" w:rsidRPr="00623C80" w:rsidRDefault="00D81C73" w:rsidP="0048063E">
      <w:pPr>
        <w:ind w:left="0" w:firstLine="0"/>
      </w:pPr>
      <w:r>
        <w:t>The meeti</w:t>
      </w:r>
      <w:r w:rsidR="00087973">
        <w:t xml:space="preserve">ng finished with a prayer for Ukraine.  </w:t>
      </w:r>
    </w:p>
    <w:p w14:paraId="30D5EB4C" w14:textId="6432F7A0" w:rsidR="00623C80" w:rsidRDefault="00D81C73" w:rsidP="0048063E">
      <w:pPr>
        <w:ind w:left="0" w:firstLine="0"/>
        <w:rPr>
          <w:b/>
        </w:rPr>
      </w:pPr>
      <w:r>
        <w:rPr>
          <w:b/>
        </w:rPr>
        <w:t>Next meeting on 2</w:t>
      </w:r>
      <w:r w:rsidR="001701E7">
        <w:rPr>
          <w:b/>
        </w:rPr>
        <w:t>5</w:t>
      </w:r>
      <w:r w:rsidR="001701E7" w:rsidRPr="001701E7">
        <w:rPr>
          <w:b/>
          <w:vertAlign w:val="superscript"/>
        </w:rPr>
        <w:t>th</w:t>
      </w:r>
      <w:r w:rsidR="001701E7">
        <w:rPr>
          <w:b/>
        </w:rPr>
        <w:t xml:space="preserve"> April  2022  at 7.15 pm.    The gospel reading will be for the 3</w:t>
      </w:r>
      <w:r w:rsidR="001701E7" w:rsidRPr="001701E7">
        <w:rPr>
          <w:b/>
          <w:vertAlign w:val="superscript"/>
        </w:rPr>
        <w:t>rd</w:t>
      </w:r>
      <w:r w:rsidR="001701E7">
        <w:rPr>
          <w:b/>
        </w:rPr>
        <w:t xml:space="preserve"> Sunday of Easter John 21 1-19 </w:t>
      </w:r>
    </w:p>
    <w:p w14:paraId="19B095DB" w14:textId="77777777" w:rsidR="00623C80" w:rsidRPr="0048063E" w:rsidRDefault="00623C80" w:rsidP="0048063E">
      <w:pPr>
        <w:ind w:left="0" w:firstLine="0"/>
        <w:rPr>
          <w:b/>
        </w:rPr>
      </w:pPr>
    </w:p>
    <w:p w14:paraId="2671C4D5" w14:textId="77777777" w:rsidR="00721D3C" w:rsidRDefault="00721D3C" w:rsidP="00721D3C">
      <w:pPr>
        <w:spacing w:after="166" w:line="259" w:lineRule="auto"/>
        <w:ind w:left="0" w:firstLine="0"/>
      </w:pPr>
    </w:p>
    <w:sectPr w:rsidR="00721D3C">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93"/>
    <w:rsid w:val="000114CA"/>
    <w:rsid w:val="00063EE3"/>
    <w:rsid w:val="00077C17"/>
    <w:rsid w:val="00086EAC"/>
    <w:rsid w:val="00087973"/>
    <w:rsid w:val="00096D8E"/>
    <w:rsid w:val="000D5064"/>
    <w:rsid w:val="00153FF2"/>
    <w:rsid w:val="001611A6"/>
    <w:rsid w:val="001701E7"/>
    <w:rsid w:val="00190450"/>
    <w:rsid w:val="00197E61"/>
    <w:rsid w:val="001B5D95"/>
    <w:rsid w:val="001C0C59"/>
    <w:rsid w:val="00201D29"/>
    <w:rsid w:val="00217706"/>
    <w:rsid w:val="00234C53"/>
    <w:rsid w:val="00246D85"/>
    <w:rsid w:val="002B71B5"/>
    <w:rsid w:val="002C0D8A"/>
    <w:rsid w:val="00311F93"/>
    <w:rsid w:val="0038146C"/>
    <w:rsid w:val="00385C1D"/>
    <w:rsid w:val="003A221D"/>
    <w:rsid w:val="003C788A"/>
    <w:rsid w:val="0040575E"/>
    <w:rsid w:val="0041503D"/>
    <w:rsid w:val="00444678"/>
    <w:rsid w:val="004449BB"/>
    <w:rsid w:val="00447EA2"/>
    <w:rsid w:val="00451088"/>
    <w:rsid w:val="0048063E"/>
    <w:rsid w:val="00514D4D"/>
    <w:rsid w:val="00543DE8"/>
    <w:rsid w:val="005B61B7"/>
    <w:rsid w:val="005E0BD0"/>
    <w:rsid w:val="005E243C"/>
    <w:rsid w:val="005F24F2"/>
    <w:rsid w:val="00623C80"/>
    <w:rsid w:val="006445FA"/>
    <w:rsid w:val="00654F3D"/>
    <w:rsid w:val="00667844"/>
    <w:rsid w:val="00693871"/>
    <w:rsid w:val="006F7951"/>
    <w:rsid w:val="00707E63"/>
    <w:rsid w:val="00721D3C"/>
    <w:rsid w:val="00753422"/>
    <w:rsid w:val="00760A41"/>
    <w:rsid w:val="00795BEC"/>
    <w:rsid w:val="007C67D3"/>
    <w:rsid w:val="007E06A9"/>
    <w:rsid w:val="007E6821"/>
    <w:rsid w:val="00805780"/>
    <w:rsid w:val="00812A67"/>
    <w:rsid w:val="00812E7E"/>
    <w:rsid w:val="00857CCC"/>
    <w:rsid w:val="008867CD"/>
    <w:rsid w:val="008A2EF4"/>
    <w:rsid w:val="008B5E8E"/>
    <w:rsid w:val="008E577D"/>
    <w:rsid w:val="008F40E2"/>
    <w:rsid w:val="0099367A"/>
    <w:rsid w:val="00AC2060"/>
    <w:rsid w:val="00AC6509"/>
    <w:rsid w:val="00B03F3F"/>
    <w:rsid w:val="00B61E64"/>
    <w:rsid w:val="00B7397D"/>
    <w:rsid w:val="00B81E80"/>
    <w:rsid w:val="00B9589B"/>
    <w:rsid w:val="00BE1D38"/>
    <w:rsid w:val="00C262C8"/>
    <w:rsid w:val="00C31BD4"/>
    <w:rsid w:val="00C903F0"/>
    <w:rsid w:val="00CA5651"/>
    <w:rsid w:val="00CB5D99"/>
    <w:rsid w:val="00CC4CD6"/>
    <w:rsid w:val="00D608D8"/>
    <w:rsid w:val="00D73D3F"/>
    <w:rsid w:val="00D81C73"/>
    <w:rsid w:val="00DB236C"/>
    <w:rsid w:val="00DC0AD2"/>
    <w:rsid w:val="00DF610A"/>
    <w:rsid w:val="00E13F6D"/>
    <w:rsid w:val="00E25F2D"/>
    <w:rsid w:val="00E373FB"/>
    <w:rsid w:val="00E6288A"/>
    <w:rsid w:val="00E75342"/>
    <w:rsid w:val="00EB67FF"/>
    <w:rsid w:val="00F462AA"/>
    <w:rsid w:val="00F56AF4"/>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2022-03-22T18:20:00Z</cp:lastPrinted>
  <dcterms:created xsi:type="dcterms:W3CDTF">2022-03-22T18:23:00Z</dcterms:created>
  <dcterms:modified xsi:type="dcterms:W3CDTF">2022-03-22T18:23:00Z</dcterms:modified>
</cp:coreProperties>
</file>